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F55" w:rsidRPr="00103C6E" w:rsidRDefault="00103C6E" w:rsidP="00B561C0">
      <w:pPr>
        <w:rPr>
          <w:b/>
          <w:color w:val="7030A0"/>
          <w:sz w:val="28"/>
          <w:szCs w:val="28"/>
        </w:rPr>
      </w:pPr>
      <w:bookmarkStart w:id="0" w:name="_GoBack"/>
      <w:proofErr w:type="spellStart"/>
      <w:r w:rsidRPr="00103C6E">
        <w:rPr>
          <w:b/>
          <w:color w:val="7030A0"/>
          <w:sz w:val="28"/>
          <w:szCs w:val="28"/>
        </w:rPr>
        <w:t>LR</w:t>
      </w:r>
      <w:proofErr w:type="spellEnd"/>
      <w:r w:rsidRPr="00103C6E">
        <w:rPr>
          <w:b/>
          <w:color w:val="7030A0"/>
          <w:sz w:val="28"/>
          <w:szCs w:val="28"/>
        </w:rPr>
        <w:t xml:space="preserve"> </w:t>
      </w:r>
      <w:proofErr w:type="spellStart"/>
      <w:r w:rsidRPr="00103C6E">
        <w:rPr>
          <w:b/>
          <w:color w:val="7030A0"/>
          <w:sz w:val="28"/>
          <w:szCs w:val="28"/>
        </w:rPr>
        <w:t>4.4b</w:t>
      </w:r>
      <w:proofErr w:type="spellEnd"/>
      <w:r w:rsidRPr="00103C6E">
        <w:rPr>
          <w:b/>
          <w:color w:val="7030A0"/>
          <w:sz w:val="28"/>
          <w:szCs w:val="28"/>
        </w:rPr>
        <w:t xml:space="preserve"> - </w:t>
      </w:r>
      <w:r w:rsidR="00424F55" w:rsidRPr="00103C6E">
        <w:rPr>
          <w:b/>
          <w:color w:val="7030A0"/>
          <w:sz w:val="28"/>
          <w:szCs w:val="28"/>
        </w:rPr>
        <w:t xml:space="preserve">‘I need’ </w:t>
      </w:r>
      <w:r w:rsidRPr="00103C6E">
        <w:rPr>
          <w:b/>
          <w:color w:val="7030A0"/>
          <w:sz w:val="28"/>
          <w:szCs w:val="28"/>
        </w:rPr>
        <w:t>statements</w:t>
      </w:r>
    </w:p>
    <w:bookmarkEnd w:id="0"/>
    <w:p w:rsidR="00103C6E" w:rsidRDefault="00103C6E" w:rsidP="00B561C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424F55" w:rsidTr="00424F55">
        <w:tc>
          <w:tcPr>
            <w:tcW w:w="3005" w:type="dxa"/>
          </w:tcPr>
          <w:p w:rsidR="00424F55" w:rsidRDefault="00424F55" w:rsidP="00B561C0">
            <w:pPr>
              <w:rPr>
                <w:sz w:val="36"/>
                <w:szCs w:val="36"/>
              </w:rPr>
            </w:pPr>
          </w:p>
          <w:p w:rsidR="00424F55" w:rsidRPr="0069733B" w:rsidRDefault="0069733B" w:rsidP="00B561C0">
            <w:pPr>
              <w:rPr>
                <w:sz w:val="48"/>
                <w:szCs w:val="48"/>
              </w:rPr>
            </w:pPr>
            <w:r w:rsidRPr="0069733B">
              <w:rPr>
                <w:sz w:val="48"/>
                <w:szCs w:val="48"/>
              </w:rPr>
              <w:t>I need some alone time</w:t>
            </w:r>
          </w:p>
          <w:p w:rsidR="00424F55" w:rsidRPr="00424F55" w:rsidRDefault="00424F55" w:rsidP="00B561C0">
            <w:pPr>
              <w:rPr>
                <w:sz w:val="36"/>
                <w:szCs w:val="36"/>
              </w:rPr>
            </w:pPr>
          </w:p>
        </w:tc>
        <w:tc>
          <w:tcPr>
            <w:tcW w:w="3005" w:type="dxa"/>
          </w:tcPr>
          <w:p w:rsidR="00424F55" w:rsidRPr="00424F55" w:rsidRDefault="00424F55" w:rsidP="00B561C0">
            <w:pPr>
              <w:rPr>
                <w:sz w:val="48"/>
                <w:szCs w:val="48"/>
              </w:rPr>
            </w:pPr>
            <w:r w:rsidRPr="00424F55">
              <w:rPr>
                <w:sz w:val="48"/>
                <w:szCs w:val="48"/>
              </w:rPr>
              <w:t>I need you to listen to me</w:t>
            </w:r>
          </w:p>
        </w:tc>
        <w:tc>
          <w:tcPr>
            <w:tcW w:w="3006" w:type="dxa"/>
          </w:tcPr>
          <w:p w:rsidR="00424F55" w:rsidRPr="00424F55" w:rsidRDefault="00424F55" w:rsidP="00B561C0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I need you to see what I can do</w:t>
            </w:r>
          </w:p>
        </w:tc>
      </w:tr>
      <w:tr w:rsidR="00424F55" w:rsidTr="00424F55">
        <w:tc>
          <w:tcPr>
            <w:tcW w:w="3005" w:type="dxa"/>
          </w:tcPr>
          <w:p w:rsidR="00424F55" w:rsidRDefault="00424F55" w:rsidP="00B561C0"/>
          <w:p w:rsidR="00424F55" w:rsidRPr="00424F55" w:rsidRDefault="00424F55" w:rsidP="00B561C0">
            <w:pPr>
              <w:rPr>
                <w:sz w:val="48"/>
                <w:szCs w:val="48"/>
              </w:rPr>
            </w:pPr>
            <w:r w:rsidRPr="00424F55">
              <w:rPr>
                <w:sz w:val="48"/>
                <w:szCs w:val="48"/>
              </w:rPr>
              <w:t>I need a walk</w:t>
            </w:r>
          </w:p>
          <w:p w:rsidR="00424F55" w:rsidRDefault="00424F55" w:rsidP="00B561C0"/>
        </w:tc>
        <w:tc>
          <w:tcPr>
            <w:tcW w:w="3005" w:type="dxa"/>
          </w:tcPr>
          <w:p w:rsidR="00424F55" w:rsidRPr="00424F55" w:rsidRDefault="00424F55" w:rsidP="00B561C0">
            <w:pPr>
              <w:rPr>
                <w:sz w:val="48"/>
                <w:szCs w:val="48"/>
              </w:rPr>
            </w:pPr>
            <w:r w:rsidRPr="00424F55">
              <w:rPr>
                <w:sz w:val="48"/>
                <w:szCs w:val="48"/>
              </w:rPr>
              <w:t>I need another chance</w:t>
            </w:r>
          </w:p>
        </w:tc>
        <w:tc>
          <w:tcPr>
            <w:tcW w:w="3006" w:type="dxa"/>
          </w:tcPr>
          <w:p w:rsidR="00424F55" w:rsidRPr="0069733B" w:rsidRDefault="0069733B" w:rsidP="00B561C0">
            <w:pPr>
              <w:rPr>
                <w:sz w:val="52"/>
                <w:szCs w:val="52"/>
              </w:rPr>
            </w:pPr>
            <w:r w:rsidRPr="0069733B">
              <w:rPr>
                <w:sz w:val="52"/>
                <w:szCs w:val="52"/>
              </w:rPr>
              <w:t>I need a hug</w:t>
            </w:r>
          </w:p>
        </w:tc>
      </w:tr>
      <w:tr w:rsidR="00424F55" w:rsidTr="00424F55">
        <w:tc>
          <w:tcPr>
            <w:tcW w:w="3005" w:type="dxa"/>
          </w:tcPr>
          <w:p w:rsidR="00424F55" w:rsidRPr="00424F55" w:rsidRDefault="00424F55" w:rsidP="00B561C0">
            <w:pPr>
              <w:rPr>
                <w:sz w:val="48"/>
                <w:szCs w:val="48"/>
              </w:rPr>
            </w:pPr>
          </w:p>
          <w:p w:rsidR="00424F55" w:rsidRPr="00424F55" w:rsidRDefault="00424F55" w:rsidP="00B561C0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I need you to explain it again</w:t>
            </w:r>
          </w:p>
          <w:p w:rsidR="00424F55" w:rsidRDefault="00424F55" w:rsidP="00B561C0"/>
        </w:tc>
        <w:tc>
          <w:tcPr>
            <w:tcW w:w="3005" w:type="dxa"/>
          </w:tcPr>
          <w:p w:rsidR="00424F55" w:rsidRDefault="00424F55" w:rsidP="00B561C0"/>
        </w:tc>
        <w:tc>
          <w:tcPr>
            <w:tcW w:w="3006" w:type="dxa"/>
          </w:tcPr>
          <w:p w:rsidR="00424F55" w:rsidRDefault="00424F55" w:rsidP="00B561C0"/>
        </w:tc>
      </w:tr>
    </w:tbl>
    <w:p w:rsidR="00424F55" w:rsidRPr="009B7615" w:rsidRDefault="00424F55" w:rsidP="00B561C0"/>
    <w:sectPr w:rsidR="00424F55" w:rsidRPr="009B7615" w:rsidSect="00B561C0">
      <w:pgSz w:w="11906" w:h="16838" w:code="9"/>
      <w:pgMar w:top="1440" w:right="1440" w:bottom="1440" w:left="1440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E230D310"/>
    <w:lvl w:ilvl="0">
      <w:start w:val="1"/>
      <w:numFmt w:val="decimal"/>
      <w:pStyle w:val="Heading1"/>
      <w:lvlText w:val="%1."/>
      <w:legacy w:legacy="1" w:legacySpace="288" w:legacyIndent="720"/>
      <w:lvlJc w:val="left"/>
    </w:lvl>
    <w:lvl w:ilvl="1">
      <w:start w:val="1"/>
      <w:numFmt w:val="decimal"/>
      <w:pStyle w:val="Heading2"/>
      <w:lvlText w:val="%1.%2"/>
      <w:legacy w:legacy="1" w:legacySpace="284" w:legacyIndent="720"/>
      <w:lvlJc w:val="left"/>
    </w:lvl>
    <w:lvl w:ilvl="2">
      <w:start w:val="1"/>
      <w:numFmt w:val="decimal"/>
      <w:pStyle w:val="Heading3"/>
      <w:lvlText w:val="%1.%2.%3"/>
      <w:legacy w:legacy="1" w:legacySpace="284" w:legacyIndent="72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652C1161"/>
    <w:multiLevelType w:val="singleLevel"/>
    <w:tmpl w:val="F80453F2"/>
    <w:lvl w:ilvl="0">
      <w:start w:val="1"/>
      <w:numFmt w:val="bullet"/>
      <w:pStyle w:val="Bullett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0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F55"/>
    <w:rsid w:val="00027C27"/>
    <w:rsid w:val="000C0CF4"/>
    <w:rsid w:val="00103C6E"/>
    <w:rsid w:val="00281579"/>
    <w:rsid w:val="002868CC"/>
    <w:rsid w:val="00306C61"/>
    <w:rsid w:val="0037582B"/>
    <w:rsid w:val="00424F55"/>
    <w:rsid w:val="0069733B"/>
    <w:rsid w:val="008339C7"/>
    <w:rsid w:val="00857548"/>
    <w:rsid w:val="009B7615"/>
    <w:rsid w:val="00B51BDC"/>
    <w:rsid w:val="00B561C0"/>
    <w:rsid w:val="00B773CE"/>
    <w:rsid w:val="00C91823"/>
    <w:rsid w:val="00D008AB"/>
    <w:rsid w:val="00FA4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90FF25"/>
  <w15:chartTrackingRefBased/>
  <w15:docId w15:val="{4DBEDA98-0E26-4D10-86D5-087156F8E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73CE"/>
    <w:rPr>
      <w:rFonts w:ascii="Arial" w:hAnsi="Arial" w:cs="Times New Roman"/>
      <w:sz w:val="24"/>
      <w:szCs w:val="20"/>
    </w:rPr>
  </w:style>
  <w:style w:type="paragraph" w:styleId="Heading1">
    <w:name w:val="heading 1"/>
    <w:aliases w:val="Outline1"/>
    <w:basedOn w:val="Normal"/>
    <w:next w:val="Normal"/>
    <w:link w:val="Heading1Char"/>
    <w:qFormat/>
    <w:rsid w:val="00C91823"/>
    <w:pPr>
      <w:numPr>
        <w:numId w:val="6"/>
      </w:numPr>
      <w:outlineLvl w:val="0"/>
    </w:pPr>
    <w:rPr>
      <w:kern w:val="24"/>
    </w:rPr>
  </w:style>
  <w:style w:type="paragraph" w:styleId="Heading2">
    <w:name w:val="heading 2"/>
    <w:aliases w:val="Outline2"/>
    <w:basedOn w:val="Normal"/>
    <w:next w:val="Normal"/>
    <w:link w:val="Heading2Char"/>
    <w:qFormat/>
    <w:rsid w:val="00C91823"/>
    <w:pPr>
      <w:numPr>
        <w:ilvl w:val="1"/>
        <w:numId w:val="6"/>
      </w:numPr>
      <w:outlineLvl w:val="1"/>
    </w:pPr>
    <w:rPr>
      <w:kern w:val="24"/>
    </w:rPr>
  </w:style>
  <w:style w:type="paragraph" w:styleId="Heading3">
    <w:name w:val="heading 3"/>
    <w:aliases w:val="Outline3"/>
    <w:basedOn w:val="Normal"/>
    <w:next w:val="Normal"/>
    <w:link w:val="Heading3Char"/>
    <w:qFormat/>
    <w:rsid w:val="00B773CE"/>
    <w:pPr>
      <w:numPr>
        <w:ilvl w:val="2"/>
        <w:numId w:val="6"/>
      </w:numPr>
      <w:outlineLvl w:val="2"/>
    </w:pPr>
    <w:rPr>
      <w:kern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ted">
    <w:name w:val="Bulletted"/>
    <w:basedOn w:val="Normal"/>
    <w:next w:val="Normal"/>
    <w:rsid w:val="00B773CE"/>
    <w:pPr>
      <w:numPr>
        <w:numId w:val="5"/>
      </w:numPr>
      <w:tabs>
        <w:tab w:val="left" w:pos="360"/>
        <w:tab w:val="left" w:pos="1080"/>
        <w:tab w:val="left" w:pos="1800"/>
        <w:tab w:val="left" w:pos="3240"/>
      </w:tabs>
    </w:pPr>
  </w:style>
  <w:style w:type="paragraph" w:styleId="Footer">
    <w:name w:val="footer"/>
    <w:basedOn w:val="Normal"/>
    <w:link w:val="FooterChar"/>
    <w:rsid w:val="00C9182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C91823"/>
    <w:rPr>
      <w:rFonts w:ascii="Arial" w:eastAsia="Times New Roman" w:hAnsi="Arial" w:cs="Times New Roman"/>
      <w:sz w:val="24"/>
      <w:szCs w:val="20"/>
    </w:rPr>
  </w:style>
  <w:style w:type="paragraph" w:styleId="Header">
    <w:name w:val="header"/>
    <w:basedOn w:val="Normal"/>
    <w:link w:val="HeaderChar"/>
    <w:rsid w:val="00C9182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91823"/>
    <w:rPr>
      <w:rFonts w:ascii="Arial" w:eastAsia="Times New Roman" w:hAnsi="Arial" w:cs="Times New Roman"/>
      <w:sz w:val="24"/>
      <w:szCs w:val="20"/>
    </w:rPr>
  </w:style>
  <w:style w:type="character" w:customStyle="1" w:styleId="Heading1Char">
    <w:name w:val="Heading 1 Char"/>
    <w:aliases w:val="Outline1 Char"/>
    <w:basedOn w:val="DefaultParagraphFont"/>
    <w:link w:val="Heading1"/>
    <w:rsid w:val="00C91823"/>
    <w:rPr>
      <w:rFonts w:ascii="Arial" w:eastAsia="Times New Roman" w:hAnsi="Arial" w:cs="Times New Roman"/>
      <w:kern w:val="24"/>
      <w:sz w:val="24"/>
      <w:szCs w:val="20"/>
    </w:rPr>
  </w:style>
  <w:style w:type="character" w:customStyle="1" w:styleId="Heading2Char">
    <w:name w:val="Heading 2 Char"/>
    <w:aliases w:val="Outline2 Char"/>
    <w:basedOn w:val="DefaultParagraphFont"/>
    <w:link w:val="Heading2"/>
    <w:rsid w:val="00C91823"/>
    <w:rPr>
      <w:rFonts w:ascii="Arial" w:eastAsia="Times New Roman" w:hAnsi="Arial" w:cs="Times New Roman"/>
      <w:kern w:val="24"/>
      <w:sz w:val="24"/>
      <w:szCs w:val="20"/>
    </w:rPr>
  </w:style>
  <w:style w:type="character" w:customStyle="1" w:styleId="Heading3Char">
    <w:name w:val="Heading 3 Char"/>
    <w:aliases w:val="Outline3 Char"/>
    <w:basedOn w:val="DefaultParagraphFont"/>
    <w:link w:val="Heading3"/>
    <w:rsid w:val="00C91823"/>
    <w:rPr>
      <w:rFonts w:ascii="Arial" w:hAnsi="Arial" w:cs="Times New Roman"/>
      <w:kern w:val="24"/>
      <w:sz w:val="24"/>
      <w:szCs w:val="20"/>
    </w:rPr>
  </w:style>
  <w:style w:type="paragraph" w:customStyle="1" w:styleId="Outline4">
    <w:name w:val="Outline4"/>
    <w:basedOn w:val="Normal"/>
    <w:next w:val="Normal"/>
    <w:rsid w:val="00C91823"/>
    <w:pPr>
      <w:ind w:left="2160"/>
    </w:pPr>
    <w:rPr>
      <w:kern w:val="24"/>
    </w:rPr>
  </w:style>
  <w:style w:type="paragraph" w:customStyle="1" w:styleId="Outline5">
    <w:name w:val="Outline5"/>
    <w:basedOn w:val="Normal"/>
    <w:next w:val="Normal"/>
    <w:rsid w:val="00C91823"/>
    <w:pPr>
      <w:ind w:left="720"/>
    </w:pPr>
    <w:rPr>
      <w:kern w:val="24"/>
    </w:rPr>
  </w:style>
  <w:style w:type="paragraph" w:customStyle="1" w:styleId="Outline6">
    <w:name w:val="Outline6"/>
    <w:basedOn w:val="Normal"/>
    <w:next w:val="Normal"/>
    <w:rsid w:val="00C91823"/>
    <w:pPr>
      <w:spacing w:after="240"/>
      <w:ind w:left="2160"/>
    </w:pPr>
    <w:rPr>
      <w:kern w:val="24"/>
    </w:rPr>
  </w:style>
  <w:style w:type="paragraph" w:customStyle="1" w:styleId="Outline7">
    <w:name w:val="Outline7"/>
    <w:basedOn w:val="Normal"/>
    <w:next w:val="Normal"/>
    <w:rsid w:val="00C91823"/>
    <w:pPr>
      <w:spacing w:after="240"/>
      <w:ind w:left="720"/>
    </w:pPr>
    <w:rPr>
      <w:kern w:val="24"/>
    </w:rPr>
  </w:style>
  <w:style w:type="table" w:styleId="TableGrid">
    <w:name w:val="Table Grid"/>
    <w:basedOn w:val="TableNormal"/>
    <w:uiPriority w:val="39"/>
    <w:rsid w:val="00424F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175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Scottish Government</Company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Hamilton K (Kay)</dc:creator>
  <cp:keywords/>
  <dc:description/>
  <cp:lastModifiedBy>Nowek G (Gail)</cp:lastModifiedBy>
  <cp:revision>2</cp:revision>
  <dcterms:created xsi:type="dcterms:W3CDTF">2019-05-20T15:22:00Z</dcterms:created>
  <dcterms:modified xsi:type="dcterms:W3CDTF">2019-05-20T15:22:00Z</dcterms:modified>
</cp:coreProperties>
</file>